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06" w:rsidRDefault="00182E06" w:rsidP="00182E06">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June 1, 2020</w:t>
      </w:r>
    </w:p>
    <w:p w:rsidR="00182E06" w:rsidRPr="00182E06" w:rsidRDefault="00182E06" w:rsidP="00182E06">
      <w:pPr>
        <w:jc w:val="both"/>
        <w:rPr>
          <w:rFonts w:cs="Times New Roman"/>
        </w:rPr>
      </w:pPr>
      <w:r w:rsidRPr="00182E06">
        <w:rPr>
          <w:rFonts w:cs="Times New Roman"/>
        </w:rPr>
        <w:t>Dear Patients,</w:t>
      </w:r>
    </w:p>
    <w:p w:rsidR="00182E06" w:rsidRPr="00182E06" w:rsidRDefault="00182E06" w:rsidP="00182E06">
      <w:pPr>
        <w:jc w:val="both"/>
        <w:rPr>
          <w:rFonts w:cs="Times New Roman"/>
        </w:rPr>
      </w:pPr>
      <w:r w:rsidRPr="00182E06">
        <w:rPr>
          <w:rFonts w:cs="Times New Roman"/>
        </w:rPr>
        <w:t>Dental Arts of the Hudson Valley will be reopening on Tuesday June 9, 2020 to accommodate routine dental appointments. Please read the following protocols that have been put into place in accordance with the CDC and the ADA to ensure a healthy and safe environment for patients and staff.</w:t>
      </w:r>
    </w:p>
    <w:p w:rsidR="00182E06" w:rsidRPr="00182E06" w:rsidRDefault="00182E06" w:rsidP="00182E06">
      <w:pPr>
        <w:jc w:val="both"/>
        <w:rPr>
          <w:rFonts w:cs="Times New Roman"/>
        </w:rPr>
      </w:pPr>
      <w:r w:rsidRPr="00182E06">
        <w:rPr>
          <w:rFonts w:cs="Times New Roman"/>
        </w:rPr>
        <w:t>Our office will be thoroughly cleaned and disinfected before reopening. Staff will be advised to clean and disinfect their workstation and personal spaces several times throughout the day.  We follow OSHA and Governmental Guidelines.  All staff will wear the proper PPE during operating hours.</w:t>
      </w:r>
    </w:p>
    <w:p w:rsidR="00182E06" w:rsidRPr="00182E06" w:rsidRDefault="00182E06" w:rsidP="00182E06">
      <w:pPr>
        <w:jc w:val="both"/>
        <w:rPr>
          <w:rFonts w:cs="Times New Roman"/>
        </w:rPr>
      </w:pPr>
      <w:r w:rsidRPr="00182E06">
        <w:rPr>
          <w:rFonts w:cs="Times New Roman"/>
        </w:rPr>
        <w:t>All magazines and toys have been removed from the waiting room.</w:t>
      </w:r>
    </w:p>
    <w:p w:rsidR="00182E06" w:rsidRPr="00182E06" w:rsidRDefault="00182E06" w:rsidP="00182E06">
      <w:pPr>
        <w:jc w:val="both"/>
        <w:rPr>
          <w:rFonts w:cs="Times New Roman"/>
        </w:rPr>
      </w:pPr>
      <w:r w:rsidRPr="00182E06">
        <w:rPr>
          <w:rFonts w:cs="Times New Roman"/>
        </w:rPr>
        <w:t>We are scheduling patients in such a manner that no more than 1 person will be in the waiting room at any given time.  It is for this reason tha</w:t>
      </w:r>
      <w:r w:rsidR="00CA1D5E">
        <w:rPr>
          <w:rFonts w:cs="Times New Roman"/>
        </w:rPr>
        <w:t xml:space="preserve">t it is important to arrive </w:t>
      </w:r>
      <w:proofErr w:type="gramStart"/>
      <w:r w:rsidR="00CA1D5E">
        <w:rPr>
          <w:rFonts w:cs="Times New Roman"/>
        </w:rPr>
        <w:t xml:space="preserve">to </w:t>
      </w:r>
      <w:r w:rsidRPr="00182E06">
        <w:rPr>
          <w:rFonts w:cs="Times New Roman"/>
        </w:rPr>
        <w:t xml:space="preserve"> your</w:t>
      </w:r>
      <w:proofErr w:type="gramEnd"/>
      <w:r w:rsidRPr="00182E06">
        <w:rPr>
          <w:rFonts w:cs="Times New Roman"/>
        </w:rPr>
        <w:t xml:space="preserve"> appointment alone. If you do bring a guest, please have them wait in the car for you to return when your appointment is over.  If the patient is a child</w:t>
      </w:r>
      <w:r w:rsidR="00466AA8">
        <w:rPr>
          <w:rFonts w:cs="Times New Roman"/>
        </w:rPr>
        <w:t xml:space="preserve"> under 12 years old</w:t>
      </w:r>
      <w:r w:rsidRPr="00182E06">
        <w:rPr>
          <w:rFonts w:cs="Times New Roman"/>
        </w:rPr>
        <w:t>, 1 parent will be allowed in with them</w:t>
      </w:r>
      <w:r w:rsidR="00466AA8">
        <w:rPr>
          <w:rFonts w:cs="Times New Roman"/>
        </w:rPr>
        <w:t xml:space="preserve"> and must remain in the dental operatory with the child for the entire procedure</w:t>
      </w:r>
      <w:r w:rsidRPr="00182E06">
        <w:rPr>
          <w:rFonts w:cs="Times New Roman"/>
        </w:rPr>
        <w:t xml:space="preserve">. Please, no siblings.  </w:t>
      </w:r>
      <w:r w:rsidR="00DE4509">
        <w:rPr>
          <w:rFonts w:cs="Times New Roman"/>
        </w:rPr>
        <w:t xml:space="preserve">You must also be ON TIME for your appointment.  If you are running late, please call us to reschedule. We must stay on a strict schedule for social distancing purposes and cannot accommodate any lateness whatsoever. </w:t>
      </w:r>
    </w:p>
    <w:p w:rsidR="00182E06" w:rsidRPr="00182E06" w:rsidRDefault="00182E06" w:rsidP="00182E06">
      <w:pPr>
        <w:jc w:val="both"/>
        <w:rPr>
          <w:rFonts w:cs="Times New Roman"/>
        </w:rPr>
      </w:pPr>
      <w:proofErr w:type="gramStart"/>
      <w:r w:rsidRPr="00182E06">
        <w:rPr>
          <w:rFonts w:cs="Times New Roman"/>
        </w:rPr>
        <w:t>If you are experiencing ANY symptoms</w:t>
      </w:r>
      <w:r w:rsidR="00CA1D5E">
        <w:rPr>
          <w:rFonts w:cs="Times New Roman"/>
        </w:rPr>
        <w:t>,</w:t>
      </w:r>
      <w:r w:rsidRPr="00182E06">
        <w:rPr>
          <w:rFonts w:cs="Times New Roman"/>
        </w:rPr>
        <w:t xml:space="preserve"> whether related to Covid-19 or not, please call us to reschedule your appointment.</w:t>
      </w:r>
      <w:proofErr w:type="gramEnd"/>
    </w:p>
    <w:p w:rsidR="00182E06" w:rsidRPr="00182E06" w:rsidRDefault="00182E06" w:rsidP="00182E06">
      <w:pPr>
        <w:jc w:val="both"/>
        <w:rPr>
          <w:rFonts w:cs="Times New Roman"/>
        </w:rPr>
      </w:pPr>
      <w:r w:rsidRPr="00182E06">
        <w:rPr>
          <w:rFonts w:cs="Times New Roman"/>
        </w:rPr>
        <w:t>When you arrive at the office for your appointment, please check in via phone from your car.  We will let you know w</w:t>
      </w:r>
      <w:r w:rsidR="00932724">
        <w:rPr>
          <w:rFonts w:cs="Times New Roman"/>
        </w:rPr>
        <w:t>hen to enter the office.  Once i</w:t>
      </w:r>
      <w:r w:rsidRPr="00182E06">
        <w:rPr>
          <w:rFonts w:cs="Times New Roman"/>
        </w:rPr>
        <w:t>n the office, you are required to wear a mask or facial covering until we begin treating you. Once treatment</w:t>
      </w:r>
      <w:r w:rsidR="00C7189B">
        <w:rPr>
          <w:rFonts w:cs="Times New Roman"/>
        </w:rPr>
        <w:t xml:space="preserve"> is completed</w:t>
      </w:r>
      <w:bookmarkStart w:id="0" w:name="_GoBack"/>
      <w:bookmarkEnd w:id="0"/>
      <w:r w:rsidRPr="00182E06">
        <w:rPr>
          <w:rFonts w:cs="Times New Roman"/>
        </w:rPr>
        <w:t>, we will ask you to replace your facial covering.</w:t>
      </w:r>
    </w:p>
    <w:p w:rsidR="00182E06" w:rsidRPr="00182E06" w:rsidRDefault="00182E06" w:rsidP="00182E06">
      <w:pPr>
        <w:jc w:val="both"/>
        <w:rPr>
          <w:rFonts w:cs="Times New Roman"/>
        </w:rPr>
      </w:pPr>
      <w:r w:rsidRPr="00182E06">
        <w:rPr>
          <w:rFonts w:cs="Times New Roman"/>
        </w:rPr>
        <w:t xml:space="preserve">Please fill out the COVID-19 screening form and email it back to us no more than 2 days prior to your appointment.  If we do not receive this form back prior to your visit, we may have to cancel your appointment. It is crucial for us to limit risk to ourselves and our patients at this incredibly uncertain time.  </w:t>
      </w:r>
    </w:p>
    <w:p w:rsidR="00182E06" w:rsidRPr="00182E06" w:rsidRDefault="00182E06" w:rsidP="00182E06">
      <w:pPr>
        <w:jc w:val="both"/>
        <w:rPr>
          <w:rFonts w:cs="Times New Roman"/>
        </w:rPr>
      </w:pPr>
      <w:r w:rsidRPr="00182E06">
        <w:rPr>
          <w:rFonts w:cs="Times New Roman"/>
        </w:rPr>
        <w:t xml:space="preserve">We want you to know that we are here to support the preventative and restorative needs of our community during this time. </w:t>
      </w:r>
    </w:p>
    <w:p w:rsidR="00182E06" w:rsidRPr="00182E06" w:rsidRDefault="00182E06" w:rsidP="00182E06">
      <w:pPr>
        <w:jc w:val="both"/>
        <w:rPr>
          <w:rFonts w:cs="Times New Roman"/>
        </w:rPr>
      </w:pPr>
      <w:r w:rsidRPr="00182E06">
        <w:rPr>
          <w:rFonts w:cs="Times New Roman"/>
        </w:rPr>
        <w:t>We cannot wait to see all of our patients again!</w:t>
      </w:r>
    </w:p>
    <w:p w:rsidR="00182E06" w:rsidRPr="00182E06" w:rsidRDefault="00182E06" w:rsidP="00182E06">
      <w:pPr>
        <w:jc w:val="both"/>
        <w:rPr>
          <w:rFonts w:cs="Times New Roman"/>
        </w:rPr>
      </w:pPr>
      <w:r w:rsidRPr="00182E06">
        <w:rPr>
          <w:rFonts w:cs="Times New Roman"/>
        </w:rPr>
        <w:t>Sincerely,</w:t>
      </w:r>
    </w:p>
    <w:p w:rsidR="00182E06" w:rsidRPr="00182E06" w:rsidRDefault="00182E06" w:rsidP="00182E06">
      <w:pPr>
        <w:jc w:val="both"/>
        <w:rPr>
          <w:rFonts w:cs="Times New Roman"/>
        </w:rPr>
      </w:pPr>
      <w:proofErr w:type="spellStart"/>
      <w:r w:rsidRPr="00182E06">
        <w:rPr>
          <w:rFonts w:cs="Times New Roman"/>
        </w:rPr>
        <w:t>Dr</w:t>
      </w:r>
      <w:proofErr w:type="spellEnd"/>
      <w:r w:rsidRPr="00182E06">
        <w:rPr>
          <w:rFonts w:cs="Times New Roman"/>
        </w:rPr>
        <w:t xml:space="preserve"> Cohn and Team</w:t>
      </w:r>
    </w:p>
    <w:p w:rsidR="00C932E4" w:rsidRPr="00C932E4" w:rsidRDefault="00C932E4" w:rsidP="00BA5ECD">
      <w:pPr>
        <w:rPr>
          <w:b/>
        </w:rPr>
      </w:pPr>
    </w:p>
    <w:sectPr w:rsidR="00C932E4" w:rsidRPr="00C932E4" w:rsidSect="001B0634">
      <w:headerReference w:type="even" r:id="rId8"/>
      <w:headerReference w:type="default" r:id="rId9"/>
      <w:footerReference w:type="even" r:id="rId10"/>
      <w:footerReference w:type="default" r:id="rId11"/>
      <w:headerReference w:type="first" r:id="rId12"/>
      <w:footerReference w:type="first" r:id="rId13"/>
      <w:pgSz w:w="12240" w:h="15840" w:code="1"/>
      <w:pgMar w:top="2790" w:right="1080" w:bottom="1440" w:left="1080" w:header="540" w:footer="1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63" w:rsidRDefault="00425363" w:rsidP="00494543">
      <w:pPr>
        <w:spacing w:after="0" w:line="240" w:lineRule="auto"/>
      </w:pPr>
      <w:r>
        <w:separator/>
      </w:r>
    </w:p>
  </w:endnote>
  <w:endnote w:type="continuationSeparator" w:id="0">
    <w:p w:rsidR="00425363" w:rsidRDefault="00425363" w:rsidP="0049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52" w:rsidRDefault="00E65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4" w:rsidRDefault="00182E06" w:rsidP="001B0634">
    <w:pPr>
      <w:pStyle w:val="Footer"/>
    </w:pPr>
    <w: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-67310</wp:posOffset>
              </wp:positionV>
              <wp:extent cx="6917690" cy="638175"/>
              <wp:effectExtent l="9525" t="18415" r="1651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638175"/>
                        <a:chOff x="963" y="14624"/>
                        <a:chExt cx="10342" cy="676"/>
                      </a:xfrm>
                    </wpg:grpSpPr>
                    <wps:wsp>
                      <wps:cNvPr id="2" name="AutoShape 3"/>
                      <wps:cNvCnPr>
                        <a:cxnSpLocks noChangeShapeType="1"/>
                      </wps:cNvCnPr>
                      <wps:spPr bwMode="auto">
                        <a:xfrm>
                          <a:off x="963" y="14624"/>
                          <a:ext cx="10342" cy="0"/>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050" y="14948"/>
                          <a:ext cx="1001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4A4" w:rsidRPr="001B0634" w:rsidRDefault="002074A4" w:rsidP="001B0634">
                            <w:pPr>
                              <w:jc w:val="center"/>
                              <w:rPr>
                                <w:rFonts w:ascii="Tahoma" w:hAnsi="Tahoma" w:cs="Tahoma"/>
                                <w:color w:val="0070C0"/>
                                <w:spacing w:val="-2"/>
                                <w:sz w:val="20"/>
                                <w:szCs w:val="20"/>
                              </w:rPr>
                            </w:pPr>
                            <w:r>
                              <w:rPr>
                                <w:rFonts w:ascii="Tahoma" w:hAnsi="Tahoma" w:cs="Tahoma"/>
                                <w:color w:val="0070C0"/>
                                <w:spacing w:val="-2"/>
                                <w:sz w:val="20"/>
                                <w:szCs w:val="20"/>
                              </w:rPr>
                              <w:t xml:space="preserve">305 Titusville Road, Poughkeepsie, NY 12603  </w:t>
                            </w:r>
                            <w:r w:rsidRPr="001B0634">
                              <w:rPr>
                                <w:rFonts w:ascii="Tahoma" w:hAnsi="Tahoma" w:cs="Tahoma"/>
                                <w:color w:val="0070C0"/>
                                <w:spacing w:val="-2"/>
                                <w:sz w:val="20"/>
                                <w:szCs w:val="20"/>
                              </w:rPr>
                              <w:t xml:space="preserve">|  </w:t>
                            </w:r>
                            <w:r>
                              <w:rPr>
                                <w:rFonts w:ascii="Tahoma" w:hAnsi="Tahoma" w:cs="Tahoma"/>
                                <w:color w:val="0070C0"/>
                                <w:spacing w:val="-2"/>
                                <w:sz w:val="20"/>
                                <w:szCs w:val="20"/>
                              </w:rPr>
                              <w:t xml:space="preserve">Tel: (845) 471-4115 </w:t>
                            </w:r>
                            <w:r w:rsidRPr="001B0634">
                              <w:rPr>
                                <w:rFonts w:ascii="Tahoma" w:hAnsi="Tahoma" w:cs="Tahoma"/>
                                <w:color w:val="0070C0"/>
                                <w:spacing w:val="-2"/>
                                <w:sz w:val="20"/>
                                <w:szCs w:val="20"/>
                              </w:rPr>
                              <w:t xml:space="preserve">  |  </w:t>
                            </w:r>
                            <w:r w:rsidR="00E65B52">
                              <w:rPr>
                                <w:rFonts w:ascii="Tahoma" w:hAnsi="Tahoma" w:cs="Tahoma"/>
                                <w:color w:val="0070C0"/>
                                <w:spacing w:val="-2"/>
                                <w:sz w:val="20"/>
                                <w:szCs w:val="20"/>
                              </w:rPr>
                              <w:t>Fax: (845) 471-4197</w:t>
                            </w:r>
                            <w:r>
                              <w:rPr>
                                <w:rFonts w:ascii="Tahoma" w:hAnsi="Tahoma" w:cs="Tahoma"/>
                                <w:color w:val="0070C0"/>
                                <w:spacing w:val="-2"/>
                                <w:sz w:val="20"/>
                                <w:szCs w:val="20"/>
                              </w:rPr>
                              <w:t xml:space="preserve"> </w:t>
                            </w:r>
                            <w:r w:rsidRPr="001B0634">
                              <w:rPr>
                                <w:rFonts w:ascii="Tahoma" w:hAnsi="Tahoma" w:cs="Tahoma"/>
                                <w:color w:val="0070C0"/>
                                <w:spacing w:val="-2"/>
                                <w:sz w:val="20"/>
                                <w:szCs w:val="20"/>
                              </w:rPr>
                              <w:t xml:space="preserve">|  </w:t>
                            </w:r>
                            <w:r>
                              <w:rPr>
                                <w:rFonts w:ascii="Tahoma" w:hAnsi="Tahoma" w:cs="Tahoma"/>
                                <w:color w:val="0070C0"/>
                                <w:spacing w:val="-2"/>
                                <w:sz w:val="20"/>
                                <w:szCs w:val="20"/>
                              </w:rPr>
                              <w:t>www.dentalartshv.com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75pt;margin-top:-5.3pt;width:544.7pt;height:50.25pt;z-index:251662336" coordorigin="963,14624" coordsize="1034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">
              <v:shapetype id="_x0000_t32" coordsize="21600,21600" o:spt="32" o:oned="t" path="m,l21600,21600e" filled="f">
                <v:path arrowok="t" fillok="f" o:connecttype="none"/>
                <o:lock v:ext="edit" shapetype="t"/>
              </v:shapetype>
              <v:shape id="AutoShape 3" o:spid="_x0000_s1027" type="#_x0000_t32" style="position:absolute;left:963;top:14624;width:10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n8MEAAADaAAAADwAAAGRycy9kb3ducmV2LnhtbESPwW7CMBBE70j9B2srcQMHqGgV4iBU&#10;NSrXQg89ruwlCcTrYBsIf19XqsRxNDNvNMV6sJ24kg+tYwWzaQaCWDvTcq3ge19N3kCEiGywc0wK&#10;7hRgXT6NCsyNu/EXXXexFgnCIUcFTYx9LmXQDVkMU9cTJ+/gvMWYpK+l8XhLcNvJeZYtpcWW00KD&#10;Pb03pE+7i1XQv9wX2p8DHauP6vM1zrYXjT9KjZ+HzQpEpCE+wv/trVEwh78r6Qb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5efwwQAAANoAAAAPAAAAAAAAAAAAAAAA&#10;AKECAABkcnMvZG93bnJldi54bWxQSwUGAAAAAAQABAD5AAAAjwMAAAAA&#10;" strokecolor="#4f81bd" strokeweight="1.5pt"/>
              <v:shapetype id="_x0000_t202" coordsize="21600,21600" o:spt="202" path="m,l,21600r21600,l21600,xe">
                <v:stroke joinstyle="miter"/>
                <v:path gradientshapeok="t" o:connecttype="rect"/>
              </v:shapetype>
              <v:shape id="Text Box 4" o:spid="_x0000_s1028" type="#_x0000_t202" style="position:absolute;left:1050;top:14948;width:10014;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074A4" w:rsidRPr="001B0634" w:rsidRDefault="002074A4" w:rsidP="001B0634">
                      <w:pPr>
                        <w:jc w:val="center"/>
                        <w:rPr>
                          <w:rFonts w:ascii="Tahoma" w:hAnsi="Tahoma" w:cs="Tahoma"/>
                          <w:color w:val="0070C0"/>
                          <w:spacing w:val="-2"/>
                          <w:sz w:val="20"/>
                          <w:szCs w:val="20"/>
                        </w:rPr>
                      </w:pPr>
                      <w:r>
                        <w:rPr>
                          <w:rFonts w:ascii="Tahoma" w:hAnsi="Tahoma" w:cs="Tahoma"/>
                          <w:color w:val="0070C0"/>
                          <w:spacing w:val="-2"/>
                          <w:sz w:val="20"/>
                          <w:szCs w:val="20"/>
                        </w:rPr>
                        <w:t xml:space="preserve">305 Titusville Road, Poughkeepsie, NY 12603  </w:t>
                      </w:r>
                      <w:r w:rsidRPr="001B0634">
                        <w:rPr>
                          <w:rFonts w:ascii="Tahoma" w:hAnsi="Tahoma" w:cs="Tahoma"/>
                          <w:color w:val="0070C0"/>
                          <w:spacing w:val="-2"/>
                          <w:sz w:val="20"/>
                          <w:szCs w:val="20"/>
                        </w:rPr>
                        <w:t xml:space="preserve">|  </w:t>
                      </w:r>
                      <w:r>
                        <w:rPr>
                          <w:rFonts w:ascii="Tahoma" w:hAnsi="Tahoma" w:cs="Tahoma"/>
                          <w:color w:val="0070C0"/>
                          <w:spacing w:val="-2"/>
                          <w:sz w:val="20"/>
                          <w:szCs w:val="20"/>
                        </w:rPr>
                        <w:t xml:space="preserve">Tel: (845) 471-4115 </w:t>
                      </w:r>
                      <w:r w:rsidRPr="001B0634">
                        <w:rPr>
                          <w:rFonts w:ascii="Tahoma" w:hAnsi="Tahoma" w:cs="Tahoma"/>
                          <w:color w:val="0070C0"/>
                          <w:spacing w:val="-2"/>
                          <w:sz w:val="20"/>
                          <w:szCs w:val="20"/>
                        </w:rPr>
                        <w:t xml:space="preserve">  |  </w:t>
                      </w:r>
                      <w:r w:rsidR="00E65B52">
                        <w:rPr>
                          <w:rFonts w:ascii="Tahoma" w:hAnsi="Tahoma" w:cs="Tahoma"/>
                          <w:color w:val="0070C0"/>
                          <w:spacing w:val="-2"/>
                          <w:sz w:val="20"/>
                          <w:szCs w:val="20"/>
                        </w:rPr>
                        <w:t>Fax: (845) 471-4197</w:t>
                      </w:r>
                      <w:r>
                        <w:rPr>
                          <w:rFonts w:ascii="Tahoma" w:hAnsi="Tahoma" w:cs="Tahoma"/>
                          <w:color w:val="0070C0"/>
                          <w:spacing w:val="-2"/>
                          <w:sz w:val="20"/>
                          <w:szCs w:val="20"/>
                        </w:rPr>
                        <w:t xml:space="preserve"> </w:t>
                      </w:r>
                      <w:r w:rsidRPr="001B0634">
                        <w:rPr>
                          <w:rFonts w:ascii="Tahoma" w:hAnsi="Tahoma" w:cs="Tahoma"/>
                          <w:color w:val="0070C0"/>
                          <w:spacing w:val="-2"/>
                          <w:sz w:val="20"/>
                          <w:szCs w:val="20"/>
                        </w:rPr>
                        <w:t xml:space="preserve">|  </w:t>
                      </w:r>
                      <w:r>
                        <w:rPr>
                          <w:rFonts w:ascii="Tahoma" w:hAnsi="Tahoma" w:cs="Tahoma"/>
                          <w:color w:val="0070C0"/>
                          <w:spacing w:val="-2"/>
                          <w:sz w:val="20"/>
                          <w:szCs w:val="20"/>
                        </w:rPr>
                        <w:t>www.dentalartshv.com</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52" w:rsidRDefault="00E6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63" w:rsidRDefault="00425363" w:rsidP="00494543">
      <w:pPr>
        <w:spacing w:after="0" w:line="240" w:lineRule="auto"/>
      </w:pPr>
      <w:r>
        <w:separator/>
      </w:r>
    </w:p>
  </w:footnote>
  <w:footnote w:type="continuationSeparator" w:id="0">
    <w:p w:rsidR="00425363" w:rsidRDefault="00425363" w:rsidP="0049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52" w:rsidRDefault="00E6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4" w:rsidRDefault="002074A4">
    <w:pPr>
      <w:pStyle w:val="Header"/>
    </w:pPr>
  </w:p>
  <w:p w:rsidR="002074A4" w:rsidRDefault="00182E06" w:rsidP="001B0634">
    <w:pPr>
      <w:pStyle w:val="Header"/>
      <w:pBdr>
        <w:bottom w:val="single" w:sz="6" w:space="1" w:color="auto"/>
      </w:pBdr>
      <w:ind w:firstLine="2160"/>
    </w:pPr>
    <w:r>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19685</wp:posOffset>
          </wp:positionV>
          <wp:extent cx="1590675" cy="1181100"/>
          <wp:effectExtent l="0" t="0" r="9525" b="0"/>
          <wp:wrapNone/>
          <wp:docPr id="4" name="Picture 1" descr="https://npmail.newpaltz.edu/Session/624684-sQK8U6O6i7n8ksms8QPy/MessagePart/INBOX/6316-02-B/dahv%20fina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mail.newpaltz.edu/Session/624684-sQK8U6O6i7n8ksms8QPy/MessagePart/INBOX/6316-02-B/dahv%20final%20logo.jpg"/>
                  <pic:cNvPicPr>
                    <a:picLocks noChangeAspect="1" noChangeArrowheads="1"/>
                  </pic:cNvPicPr>
                </pic:nvPicPr>
                <pic:blipFill>
                  <a:blip r:embed="rId1">
                    <a:extLst>
                      <a:ext uri="{28A0092B-C50C-407E-A947-70E740481C1C}">
                        <a14:useLocalDpi xmlns:a14="http://schemas.microsoft.com/office/drawing/2010/main" val="0"/>
                      </a:ext>
                    </a:extLst>
                  </a:blip>
                  <a:srcRect l="42410" t="26086" r="32738" b="20000"/>
                  <a:stretch>
                    <a:fillRect/>
                  </a:stretch>
                </pic:blipFill>
                <pic:spPr bwMode="auto">
                  <a:xfrm>
                    <a:off x="0" y="0"/>
                    <a:ext cx="1590675" cy="1181100"/>
                  </a:xfrm>
                  <a:prstGeom prst="rect">
                    <a:avLst/>
                  </a:prstGeom>
                  <a:noFill/>
                </pic:spPr>
              </pic:pic>
            </a:graphicData>
          </a:graphic>
          <wp14:sizeRelH relativeFrom="page">
            <wp14:pctWidth>0</wp14:pctWidth>
          </wp14:sizeRelH>
          <wp14:sizeRelV relativeFrom="page">
            <wp14:pctHeight>0</wp14:pctHeight>
          </wp14:sizeRelV>
        </wp:anchor>
      </w:drawing>
    </w:r>
  </w:p>
  <w:p w:rsidR="002074A4" w:rsidRDefault="002074A4" w:rsidP="001B0634">
    <w:pPr>
      <w:pStyle w:val="Header"/>
      <w:pBdr>
        <w:bottom w:val="single" w:sz="6" w:space="1" w:color="auto"/>
      </w:pBdr>
      <w:ind w:firstLine="2160"/>
    </w:pPr>
  </w:p>
  <w:p w:rsidR="002074A4" w:rsidRDefault="002074A4" w:rsidP="001B0634">
    <w:pPr>
      <w:pStyle w:val="Header"/>
      <w:pBdr>
        <w:bottom w:val="single" w:sz="6" w:space="1" w:color="auto"/>
      </w:pBdr>
      <w:ind w:firstLine="2160"/>
    </w:pPr>
  </w:p>
  <w:p w:rsidR="002074A4" w:rsidRDefault="002074A4" w:rsidP="001B0634">
    <w:pPr>
      <w:pStyle w:val="Header"/>
      <w:pBdr>
        <w:bottom w:val="single" w:sz="6" w:space="1" w:color="auto"/>
      </w:pBdr>
      <w:ind w:firstLine="2160"/>
    </w:pPr>
  </w:p>
  <w:p w:rsidR="002074A4" w:rsidRPr="0059398B" w:rsidRDefault="002074A4">
    <w:pPr>
      <w:pStyle w:val="Header"/>
      <w:pBdr>
        <w:bottom w:val="single" w:sz="6" w:space="1" w:color="auto"/>
      </w:pBdr>
      <w:rPr>
        <w:rFonts w:ascii="Monotype Corsiva" w:hAnsi="Monotype Corsiva" w:cs="Monotype Corsiva"/>
        <w:sz w:val="56"/>
        <w:szCs w:val="56"/>
      </w:rPr>
    </w:pPr>
    <w:r>
      <w:t xml:space="preserve">                                                </w:t>
    </w:r>
    <w:r w:rsidRPr="0059398B">
      <w:rPr>
        <w:rFonts w:ascii="Monotype Corsiva" w:hAnsi="Monotype Corsiva" w:cs="Monotype Corsiva"/>
        <w:sz w:val="52"/>
        <w:szCs w:val="52"/>
      </w:rPr>
      <w:t>Dental Arts</w:t>
    </w:r>
    <w:r w:rsidRPr="0059398B">
      <w:rPr>
        <w:rFonts w:ascii="Monotype Corsiva" w:hAnsi="Monotype Corsiva" w:cs="Monotype Corsiva"/>
        <w:sz w:val="56"/>
        <w:szCs w:val="56"/>
      </w:rPr>
      <w:t xml:space="preserve"> </w:t>
    </w:r>
    <w:r w:rsidRPr="0059398B">
      <w:rPr>
        <w:rFonts w:ascii="Monotype Corsiva" w:hAnsi="Monotype Corsiva" w:cs="Monotype Corsiva"/>
        <w:sz w:val="52"/>
        <w:szCs w:val="52"/>
      </w:rPr>
      <w:t xml:space="preserve">Of the </w:t>
    </w:r>
    <w:smartTag w:uri="urn:schemas-microsoft-com:office:smarttags" w:element="place">
      <w:smartTag w:uri="urn:schemas-microsoft-com:office:smarttags" w:element="PlaceName">
        <w:r w:rsidRPr="0059398B">
          <w:rPr>
            <w:rFonts w:ascii="Monotype Corsiva" w:hAnsi="Monotype Corsiva" w:cs="Monotype Corsiva"/>
            <w:sz w:val="52"/>
            <w:szCs w:val="52"/>
          </w:rPr>
          <w:t>Hudson</w:t>
        </w:r>
      </w:smartTag>
      <w:r w:rsidRPr="0059398B">
        <w:rPr>
          <w:rFonts w:ascii="Monotype Corsiva" w:hAnsi="Monotype Corsiva" w:cs="Monotype Corsiva"/>
          <w:sz w:val="52"/>
          <w:szCs w:val="52"/>
        </w:rPr>
        <w:t xml:space="preserve"> </w:t>
      </w:r>
      <w:smartTag w:uri="urn:schemas-microsoft-com:office:smarttags" w:element="PlaceType">
        <w:r w:rsidRPr="0059398B">
          <w:rPr>
            <w:rFonts w:ascii="Monotype Corsiva" w:hAnsi="Monotype Corsiva" w:cs="Monotype Corsiva"/>
            <w:sz w:val="52"/>
            <w:szCs w:val="52"/>
          </w:rPr>
          <w:t>Valley</w:t>
        </w:r>
      </w:smartTag>
    </w:smartTag>
    <w:r w:rsidRPr="0059398B">
      <w:rPr>
        <w:rFonts w:ascii="Monotype Corsiva" w:hAnsi="Monotype Corsiva" w:cs="Monotype Corsiva"/>
        <w:sz w:val="52"/>
        <w:szCs w:val="52"/>
      </w:rPr>
      <w:t>, P.C.</w:t>
    </w:r>
  </w:p>
  <w:p w:rsidR="002074A4" w:rsidRPr="0059398B" w:rsidRDefault="002074A4">
    <w:pPr>
      <w:pStyle w:val="Header"/>
      <w:rPr>
        <w:rFonts w:ascii="Century" w:hAnsi="Century" w:cs="Century"/>
        <w:sz w:val="24"/>
        <w:szCs w:val="2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52" w:rsidRDefault="00E65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5A90C6"/>
    <w:lvl w:ilvl="0">
      <w:start w:val="1"/>
      <w:numFmt w:val="decimal"/>
      <w:lvlText w:val="%1."/>
      <w:lvlJc w:val="left"/>
      <w:pPr>
        <w:tabs>
          <w:tab w:val="num" w:pos="1800"/>
        </w:tabs>
        <w:ind w:left="1800" w:hanging="360"/>
      </w:pPr>
    </w:lvl>
  </w:abstractNum>
  <w:abstractNum w:abstractNumId="1">
    <w:nsid w:val="FFFFFF7D"/>
    <w:multiLevelType w:val="singleLevel"/>
    <w:tmpl w:val="F85205EC"/>
    <w:lvl w:ilvl="0">
      <w:start w:val="1"/>
      <w:numFmt w:val="decimal"/>
      <w:lvlText w:val="%1."/>
      <w:lvlJc w:val="left"/>
      <w:pPr>
        <w:tabs>
          <w:tab w:val="num" w:pos="1440"/>
        </w:tabs>
        <w:ind w:left="1440" w:hanging="360"/>
      </w:pPr>
    </w:lvl>
  </w:abstractNum>
  <w:abstractNum w:abstractNumId="2">
    <w:nsid w:val="FFFFFF7E"/>
    <w:multiLevelType w:val="singleLevel"/>
    <w:tmpl w:val="0464E444"/>
    <w:lvl w:ilvl="0">
      <w:start w:val="1"/>
      <w:numFmt w:val="decimal"/>
      <w:lvlText w:val="%1."/>
      <w:lvlJc w:val="left"/>
      <w:pPr>
        <w:tabs>
          <w:tab w:val="num" w:pos="1080"/>
        </w:tabs>
        <w:ind w:left="1080" w:hanging="360"/>
      </w:pPr>
    </w:lvl>
  </w:abstractNum>
  <w:abstractNum w:abstractNumId="3">
    <w:nsid w:val="FFFFFF7F"/>
    <w:multiLevelType w:val="singleLevel"/>
    <w:tmpl w:val="69E4E81C"/>
    <w:lvl w:ilvl="0">
      <w:start w:val="1"/>
      <w:numFmt w:val="decimal"/>
      <w:lvlText w:val="%1."/>
      <w:lvlJc w:val="left"/>
      <w:pPr>
        <w:tabs>
          <w:tab w:val="num" w:pos="720"/>
        </w:tabs>
        <w:ind w:left="720" w:hanging="360"/>
      </w:pPr>
    </w:lvl>
  </w:abstractNum>
  <w:abstractNum w:abstractNumId="4">
    <w:nsid w:val="FFFFFF80"/>
    <w:multiLevelType w:val="singleLevel"/>
    <w:tmpl w:val="FF18E3E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B2ED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59EB4E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66A0E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E22A830"/>
    <w:lvl w:ilvl="0">
      <w:start w:val="1"/>
      <w:numFmt w:val="decimal"/>
      <w:lvlText w:val="%1."/>
      <w:lvlJc w:val="left"/>
      <w:pPr>
        <w:tabs>
          <w:tab w:val="num" w:pos="360"/>
        </w:tabs>
        <w:ind w:left="360" w:hanging="360"/>
      </w:pPr>
    </w:lvl>
  </w:abstractNum>
  <w:abstractNum w:abstractNumId="9">
    <w:nsid w:val="FFFFFF89"/>
    <w:multiLevelType w:val="singleLevel"/>
    <w:tmpl w:val="42B2FF50"/>
    <w:lvl w:ilvl="0">
      <w:start w:val="1"/>
      <w:numFmt w:val="bullet"/>
      <w:lvlText w:val=""/>
      <w:lvlJc w:val="left"/>
      <w:pPr>
        <w:tabs>
          <w:tab w:val="num" w:pos="360"/>
        </w:tabs>
        <w:ind w:left="360" w:hanging="360"/>
      </w:pPr>
      <w:rPr>
        <w:rFonts w:ascii="Symbol" w:hAnsi="Symbol" w:cs="Symbol" w:hint="default"/>
      </w:rPr>
    </w:lvl>
  </w:abstractNum>
  <w:abstractNum w:abstractNumId="10">
    <w:nsid w:val="0CE55E80"/>
    <w:multiLevelType w:val="hybridMultilevel"/>
    <w:tmpl w:val="3DE61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3027F"/>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1AAA159C"/>
    <w:multiLevelType w:val="hybridMultilevel"/>
    <w:tmpl w:val="5F8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EA"/>
    <w:rsid w:val="0000448A"/>
    <w:rsid w:val="00020020"/>
    <w:rsid w:val="000A6527"/>
    <w:rsid w:val="00182E06"/>
    <w:rsid w:val="001B0634"/>
    <w:rsid w:val="002074A4"/>
    <w:rsid w:val="002231E2"/>
    <w:rsid w:val="002414F7"/>
    <w:rsid w:val="00302CDD"/>
    <w:rsid w:val="003937A5"/>
    <w:rsid w:val="00425363"/>
    <w:rsid w:val="00460959"/>
    <w:rsid w:val="00466AA8"/>
    <w:rsid w:val="00472A23"/>
    <w:rsid w:val="00494543"/>
    <w:rsid w:val="004E06C5"/>
    <w:rsid w:val="005046A1"/>
    <w:rsid w:val="005402CD"/>
    <w:rsid w:val="005666EA"/>
    <w:rsid w:val="0059398B"/>
    <w:rsid w:val="005D6070"/>
    <w:rsid w:val="005F3B1B"/>
    <w:rsid w:val="0060496F"/>
    <w:rsid w:val="00624186"/>
    <w:rsid w:val="00666A86"/>
    <w:rsid w:val="007017A1"/>
    <w:rsid w:val="00702CC3"/>
    <w:rsid w:val="00703F67"/>
    <w:rsid w:val="007A195C"/>
    <w:rsid w:val="007B3202"/>
    <w:rsid w:val="007C7E72"/>
    <w:rsid w:val="008D3140"/>
    <w:rsid w:val="009014E5"/>
    <w:rsid w:val="00932724"/>
    <w:rsid w:val="00934CB8"/>
    <w:rsid w:val="00991B50"/>
    <w:rsid w:val="00A67906"/>
    <w:rsid w:val="00A743D4"/>
    <w:rsid w:val="00AD7563"/>
    <w:rsid w:val="00B04D83"/>
    <w:rsid w:val="00B27CCB"/>
    <w:rsid w:val="00B460DA"/>
    <w:rsid w:val="00B527CF"/>
    <w:rsid w:val="00BA5ECD"/>
    <w:rsid w:val="00C60412"/>
    <w:rsid w:val="00C7189B"/>
    <w:rsid w:val="00C932E4"/>
    <w:rsid w:val="00CA1D5E"/>
    <w:rsid w:val="00CF0536"/>
    <w:rsid w:val="00D1029C"/>
    <w:rsid w:val="00D441A6"/>
    <w:rsid w:val="00D601D9"/>
    <w:rsid w:val="00D947C3"/>
    <w:rsid w:val="00DE4509"/>
    <w:rsid w:val="00E64332"/>
    <w:rsid w:val="00E65B52"/>
    <w:rsid w:val="00E65F9C"/>
    <w:rsid w:val="00EE4C73"/>
    <w:rsid w:val="00F10AF3"/>
    <w:rsid w:val="00F217CB"/>
    <w:rsid w:val="00F3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43"/>
    <w:pPr>
      <w:spacing w:after="200" w:line="276" w:lineRule="auto"/>
    </w:pPr>
    <w:rPr>
      <w:rFonts w:cs="Calibri"/>
    </w:rPr>
  </w:style>
  <w:style w:type="paragraph" w:styleId="Heading1">
    <w:name w:val="heading 1"/>
    <w:basedOn w:val="Normal"/>
    <w:next w:val="Normal"/>
    <w:link w:val="Heading1Char"/>
    <w:uiPriority w:val="99"/>
    <w:qFormat/>
    <w:rsid w:val="00494543"/>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9398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398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939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939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9398B"/>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5939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5939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59398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4543"/>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semiHidden/>
    <w:rsid w:val="0000448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0448A"/>
    <w:rPr>
      <w:rFonts w:ascii="Cambria" w:hAnsi="Cambria" w:cs="Cambria"/>
      <w:b/>
      <w:bCs/>
      <w:sz w:val="26"/>
      <w:szCs w:val="26"/>
    </w:rPr>
  </w:style>
  <w:style w:type="character" w:customStyle="1" w:styleId="Heading4Char">
    <w:name w:val="Heading 4 Char"/>
    <w:basedOn w:val="DefaultParagraphFont"/>
    <w:link w:val="Heading4"/>
    <w:uiPriority w:val="99"/>
    <w:semiHidden/>
    <w:rsid w:val="0000448A"/>
    <w:rPr>
      <w:rFonts w:ascii="Calibri" w:hAnsi="Calibri" w:cs="Calibri"/>
      <w:b/>
      <w:bCs/>
      <w:sz w:val="28"/>
      <w:szCs w:val="28"/>
    </w:rPr>
  </w:style>
  <w:style w:type="character" w:customStyle="1" w:styleId="Heading5Char">
    <w:name w:val="Heading 5 Char"/>
    <w:basedOn w:val="DefaultParagraphFont"/>
    <w:link w:val="Heading5"/>
    <w:uiPriority w:val="99"/>
    <w:semiHidden/>
    <w:rsid w:val="0000448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00448A"/>
    <w:rPr>
      <w:rFonts w:ascii="Calibri" w:hAnsi="Calibri" w:cs="Calibri"/>
      <w:b/>
      <w:bCs/>
    </w:rPr>
  </w:style>
  <w:style w:type="character" w:customStyle="1" w:styleId="Heading7Char">
    <w:name w:val="Heading 7 Char"/>
    <w:basedOn w:val="DefaultParagraphFont"/>
    <w:link w:val="Heading7"/>
    <w:uiPriority w:val="99"/>
    <w:semiHidden/>
    <w:rsid w:val="0000448A"/>
    <w:rPr>
      <w:rFonts w:ascii="Calibri" w:hAnsi="Calibri" w:cs="Calibri"/>
      <w:sz w:val="24"/>
      <w:szCs w:val="24"/>
    </w:rPr>
  </w:style>
  <w:style w:type="character" w:customStyle="1" w:styleId="Heading8Char">
    <w:name w:val="Heading 8 Char"/>
    <w:basedOn w:val="DefaultParagraphFont"/>
    <w:link w:val="Heading8"/>
    <w:uiPriority w:val="99"/>
    <w:semiHidden/>
    <w:rsid w:val="0000448A"/>
    <w:rPr>
      <w:rFonts w:ascii="Calibri" w:hAnsi="Calibri" w:cs="Calibri"/>
      <w:i/>
      <w:iCs/>
      <w:sz w:val="24"/>
      <w:szCs w:val="24"/>
    </w:rPr>
  </w:style>
  <w:style w:type="character" w:customStyle="1" w:styleId="Heading9Char">
    <w:name w:val="Heading 9 Char"/>
    <w:basedOn w:val="DefaultParagraphFont"/>
    <w:link w:val="Heading9"/>
    <w:uiPriority w:val="99"/>
    <w:semiHidden/>
    <w:rsid w:val="0000448A"/>
    <w:rPr>
      <w:rFonts w:ascii="Cambria" w:hAnsi="Cambria" w:cs="Cambria"/>
    </w:rPr>
  </w:style>
  <w:style w:type="paragraph" w:styleId="BalloonText">
    <w:name w:val="Balloon Text"/>
    <w:basedOn w:val="Normal"/>
    <w:link w:val="BalloonTextChar"/>
    <w:uiPriority w:val="99"/>
    <w:semiHidden/>
    <w:rsid w:val="00F2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CB"/>
    <w:rPr>
      <w:rFonts w:ascii="Tahoma" w:hAnsi="Tahoma" w:cs="Tahoma"/>
      <w:sz w:val="16"/>
      <w:szCs w:val="16"/>
    </w:rPr>
  </w:style>
  <w:style w:type="paragraph" w:styleId="Header">
    <w:name w:val="header"/>
    <w:basedOn w:val="Normal"/>
    <w:link w:val="HeaderChar"/>
    <w:uiPriority w:val="99"/>
    <w:rsid w:val="0049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rsid w:val="001B0634"/>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1B0634"/>
    <w:rPr>
      <w:noProof/>
    </w:rPr>
  </w:style>
  <w:style w:type="paragraph" w:styleId="BodyText">
    <w:name w:val="Body Text"/>
    <w:basedOn w:val="Normal"/>
    <w:link w:val="BodyTextChar"/>
    <w:uiPriority w:val="99"/>
    <w:rsid w:val="00494543"/>
    <w:pPr>
      <w:spacing w:before="200" w:after="0" w:line="300" w:lineRule="auto"/>
    </w:pPr>
    <w:rPr>
      <w:rFonts w:eastAsia="Times New Roman"/>
    </w:rPr>
  </w:style>
  <w:style w:type="character" w:customStyle="1" w:styleId="BodyTextChar">
    <w:name w:val="Body Text Char"/>
    <w:basedOn w:val="DefaultParagraphFont"/>
    <w:link w:val="BodyText"/>
    <w:uiPriority w:val="99"/>
    <w:rsid w:val="00494543"/>
    <w:rPr>
      <w:rFonts w:eastAsia="Times New Roman"/>
    </w:rPr>
  </w:style>
  <w:style w:type="paragraph" w:customStyle="1" w:styleId="Address">
    <w:name w:val="Address"/>
    <w:basedOn w:val="Normal"/>
    <w:uiPriority w:val="99"/>
    <w:rsid w:val="00494543"/>
    <w:pPr>
      <w:spacing w:after="0" w:line="300" w:lineRule="auto"/>
    </w:pPr>
    <w:rPr>
      <w:rFonts w:eastAsia="Times New Roman"/>
      <w:sz w:val="20"/>
      <w:szCs w:val="20"/>
    </w:rPr>
  </w:style>
  <w:style w:type="paragraph" w:customStyle="1" w:styleId="DateandRecipient">
    <w:name w:val="Date and Recipient"/>
    <w:basedOn w:val="Normal"/>
    <w:uiPriority w:val="99"/>
    <w:rsid w:val="00494543"/>
    <w:pPr>
      <w:spacing w:before="400" w:after="0" w:line="300" w:lineRule="auto"/>
    </w:pPr>
    <w:rPr>
      <w:rFonts w:eastAsia="Times New Roman"/>
      <w:color w:val="404040"/>
    </w:rPr>
  </w:style>
  <w:style w:type="paragraph" w:styleId="Closing">
    <w:name w:val="Closing"/>
    <w:basedOn w:val="Normal"/>
    <w:link w:val="ClosingChar"/>
    <w:uiPriority w:val="99"/>
    <w:rsid w:val="00494543"/>
    <w:pPr>
      <w:spacing w:before="200" w:after="0" w:line="300" w:lineRule="auto"/>
    </w:pPr>
    <w:rPr>
      <w:rFonts w:eastAsia="Times New Roman"/>
    </w:rPr>
  </w:style>
  <w:style w:type="character" w:customStyle="1" w:styleId="ClosingChar">
    <w:name w:val="Closing Char"/>
    <w:basedOn w:val="DefaultParagraphFont"/>
    <w:link w:val="Closing"/>
    <w:uiPriority w:val="99"/>
    <w:rsid w:val="0049454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43"/>
    <w:pPr>
      <w:spacing w:after="200" w:line="276" w:lineRule="auto"/>
    </w:pPr>
    <w:rPr>
      <w:rFonts w:cs="Calibri"/>
    </w:rPr>
  </w:style>
  <w:style w:type="paragraph" w:styleId="Heading1">
    <w:name w:val="heading 1"/>
    <w:basedOn w:val="Normal"/>
    <w:next w:val="Normal"/>
    <w:link w:val="Heading1Char"/>
    <w:uiPriority w:val="99"/>
    <w:qFormat/>
    <w:rsid w:val="00494543"/>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9398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398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939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939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9398B"/>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5939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5939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59398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4543"/>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semiHidden/>
    <w:rsid w:val="0000448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0448A"/>
    <w:rPr>
      <w:rFonts w:ascii="Cambria" w:hAnsi="Cambria" w:cs="Cambria"/>
      <w:b/>
      <w:bCs/>
      <w:sz w:val="26"/>
      <w:szCs w:val="26"/>
    </w:rPr>
  </w:style>
  <w:style w:type="character" w:customStyle="1" w:styleId="Heading4Char">
    <w:name w:val="Heading 4 Char"/>
    <w:basedOn w:val="DefaultParagraphFont"/>
    <w:link w:val="Heading4"/>
    <w:uiPriority w:val="99"/>
    <w:semiHidden/>
    <w:rsid w:val="0000448A"/>
    <w:rPr>
      <w:rFonts w:ascii="Calibri" w:hAnsi="Calibri" w:cs="Calibri"/>
      <w:b/>
      <w:bCs/>
      <w:sz w:val="28"/>
      <w:szCs w:val="28"/>
    </w:rPr>
  </w:style>
  <w:style w:type="character" w:customStyle="1" w:styleId="Heading5Char">
    <w:name w:val="Heading 5 Char"/>
    <w:basedOn w:val="DefaultParagraphFont"/>
    <w:link w:val="Heading5"/>
    <w:uiPriority w:val="99"/>
    <w:semiHidden/>
    <w:rsid w:val="0000448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00448A"/>
    <w:rPr>
      <w:rFonts w:ascii="Calibri" w:hAnsi="Calibri" w:cs="Calibri"/>
      <w:b/>
      <w:bCs/>
    </w:rPr>
  </w:style>
  <w:style w:type="character" w:customStyle="1" w:styleId="Heading7Char">
    <w:name w:val="Heading 7 Char"/>
    <w:basedOn w:val="DefaultParagraphFont"/>
    <w:link w:val="Heading7"/>
    <w:uiPriority w:val="99"/>
    <w:semiHidden/>
    <w:rsid w:val="0000448A"/>
    <w:rPr>
      <w:rFonts w:ascii="Calibri" w:hAnsi="Calibri" w:cs="Calibri"/>
      <w:sz w:val="24"/>
      <w:szCs w:val="24"/>
    </w:rPr>
  </w:style>
  <w:style w:type="character" w:customStyle="1" w:styleId="Heading8Char">
    <w:name w:val="Heading 8 Char"/>
    <w:basedOn w:val="DefaultParagraphFont"/>
    <w:link w:val="Heading8"/>
    <w:uiPriority w:val="99"/>
    <w:semiHidden/>
    <w:rsid w:val="0000448A"/>
    <w:rPr>
      <w:rFonts w:ascii="Calibri" w:hAnsi="Calibri" w:cs="Calibri"/>
      <w:i/>
      <w:iCs/>
      <w:sz w:val="24"/>
      <w:szCs w:val="24"/>
    </w:rPr>
  </w:style>
  <w:style w:type="character" w:customStyle="1" w:styleId="Heading9Char">
    <w:name w:val="Heading 9 Char"/>
    <w:basedOn w:val="DefaultParagraphFont"/>
    <w:link w:val="Heading9"/>
    <w:uiPriority w:val="99"/>
    <w:semiHidden/>
    <w:rsid w:val="0000448A"/>
    <w:rPr>
      <w:rFonts w:ascii="Cambria" w:hAnsi="Cambria" w:cs="Cambria"/>
    </w:rPr>
  </w:style>
  <w:style w:type="paragraph" w:styleId="BalloonText">
    <w:name w:val="Balloon Text"/>
    <w:basedOn w:val="Normal"/>
    <w:link w:val="BalloonTextChar"/>
    <w:uiPriority w:val="99"/>
    <w:semiHidden/>
    <w:rsid w:val="00F2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CB"/>
    <w:rPr>
      <w:rFonts w:ascii="Tahoma" w:hAnsi="Tahoma" w:cs="Tahoma"/>
      <w:sz w:val="16"/>
      <w:szCs w:val="16"/>
    </w:rPr>
  </w:style>
  <w:style w:type="paragraph" w:styleId="Header">
    <w:name w:val="header"/>
    <w:basedOn w:val="Normal"/>
    <w:link w:val="HeaderChar"/>
    <w:uiPriority w:val="99"/>
    <w:rsid w:val="0049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rsid w:val="001B0634"/>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1B0634"/>
    <w:rPr>
      <w:noProof/>
    </w:rPr>
  </w:style>
  <w:style w:type="paragraph" w:styleId="BodyText">
    <w:name w:val="Body Text"/>
    <w:basedOn w:val="Normal"/>
    <w:link w:val="BodyTextChar"/>
    <w:uiPriority w:val="99"/>
    <w:rsid w:val="00494543"/>
    <w:pPr>
      <w:spacing w:before="200" w:after="0" w:line="300" w:lineRule="auto"/>
    </w:pPr>
    <w:rPr>
      <w:rFonts w:eastAsia="Times New Roman"/>
    </w:rPr>
  </w:style>
  <w:style w:type="character" w:customStyle="1" w:styleId="BodyTextChar">
    <w:name w:val="Body Text Char"/>
    <w:basedOn w:val="DefaultParagraphFont"/>
    <w:link w:val="BodyText"/>
    <w:uiPriority w:val="99"/>
    <w:rsid w:val="00494543"/>
    <w:rPr>
      <w:rFonts w:eastAsia="Times New Roman"/>
    </w:rPr>
  </w:style>
  <w:style w:type="paragraph" w:customStyle="1" w:styleId="Address">
    <w:name w:val="Address"/>
    <w:basedOn w:val="Normal"/>
    <w:uiPriority w:val="99"/>
    <w:rsid w:val="00494543"/>
    <w:pPr>
      <w:spacing w:after="0" w:line="300" w:lineRule="auto"/>
    </w:pPr>
    <w:rPr>
      <w:rFonts w:eastAsia="Times New Roman"/>
      <w:sz w:val="20"/>
      <w:szCs w:val="20"/>
    </w:rPr>
  </w:style>
  <w:style w:type="paragraph" w:customStyle="1" w:styleId="DateandRecipient">
    <w:name w:val="Date and Recipient"/>
    <w:basedOn w:val="Normal"/>
    <w:uiPriority w:val="99"/>
    <w:rsid w:val="00494543"/>
    <w:pPr>
      <w:spacing w:before="400" w:after="0" w:line="300" w:lineRule="auto"/>
    </w:pPr>
    <w:rPr>
      <w:rFonts w:eastAsia="Times New Roman"/>
      <w:color w:val="404040"/>
    </w:rPr>
  </w:style>
  <w:style w:type="paragraph" w:styleId="Closing">
    <w:name w:val="Closing"/>
    <w:basedOn w:val="Normal"/>
    <w:link w:val="ClosingChar"/>
    <w:uiPriority w:val="99"/>
    <w:rsid w:val="00494543"/>
    <w:pPr>
      <w:spacing w:before="200" w:after="0" w:line="300" w:lineRule="auto"/>
    </w:pPr>
    <w:rPr>
      <w:rFonts w:eastAsia="Times New Roman"/>
    </w:rPr>
  </w:style>
  <w:style w:type="character" w:customStyle="1" w:styleId="ClosingChar">
    <w:name w:val="Closing Char"/>
    <w:basedOn w:val="DefaultParagraphFont"/>
    <w:link w:val="Closing"/>
    <w:uiPriority w:val="99"/>
    <w:rsid w:val="0049454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ne\AppData\Roaming\Microsoft\Templates\IN_Pro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IN_ProfLetterhead.dotx</Template>
  <TotalTime>6</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HP</cp:lastModifiedBy>
  <cp:revision>7</cp:revision>
  <cp:lastPrinted>2011-07-18T13:26:00Z</cp:lastPrinted>
  <dcterms:created xsi:type="dcterms:W3CDTF">2020-06-01T15:21:00Z</dcterms:created>
  <dcterms:modified xsi:type="dcterms:W3CDTF">2020-09-21T14:48:00Z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TC010377022</vt:lpwstr>
  </property>
</Properties>
</file>